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C" w:rsidRPr="004F6746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4F6746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91376C" w:rsidRPr="004F6746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4F6746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91376C" w:rsidRPr="004F6746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4F6746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91376C" w:rsidRPr="004F6746" w:rsidRDefault="0091376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4F6746" w:rsidRDefault="0091376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4F6746" w:rsidRDefault="0091376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4F6746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4F6746">
        <w:rPr>
          <w:rFonts w:ascii="Arial" w:hAnsi="Arial" w:cs="Arial"/>
          <w:b/>
          <w:sz w:val="24"/>
          <w:szCs w:val="24"/>
        </w:rPr>
        <w:t xml:space="preserve">П О С Т А Н О В Л Е Н И Е </w:t>
      </w:r>
    </w:p>
    <w:p w:rsidR="005F47CC" w:rsidRPr="004F6746" w:rsidRDefault="005F47C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4F6746" w:rsidRDefault="00EC7B61" w:rsidP="00EC7B61">
      <w:pPr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20.05.2019</w:t>
      </w:r>
      <w:r w:rsidR="00E70222" w:rsidRPr="004F6746">
        <w:rPr>
          <w:rFonts w:ascii="Arial" w:hAnsi="Arial" w:cs="Arial"/>
          <w:sz w:val="24"/>
          <w:szCs w:val="24"/>
        </w:rPr>
        <w:t xml:space="preserve"> </w:t>
      </w:r>
      <w:r w:rsidR="00416B4C" w:rsidRPr="004F6746">
        <w:rPr>
          <w:rFonts w:ascii="Arial" w:hAnsi="Arial" w:cs="Arial"/>
          <w:sz w:val="24"/>
          <w:szCs w:val="24"/>
        </w:rPr>
        <w:t xml:space="preserve">                       </w:t>
      </w:r>
      <w:r w:rsidRPr="004F6746">
        <w:rPr>
          <w:rFonts w:ascii="Arial" w:hAnsi="Arial" w:cs="Arial"/>
          <w:sz w:val="24"/>
          <w:szCs w:val="24"/>
        </w:rPr>
        <w:t xml:space="preserve">            </w:t>
      </w:r>
      <w:r w:rsidR="0091376C" w:rsidRPr="004F6746">
        <w:rPr>
          <w:rFonts w:ascii="Arial" w:hAnsi="Arial" w:cs="Arial"/>
          <w:sz w:val="24"/>
          <w:szCs w:val="24"/>
        </w:rPr>
        <w:t xml:space="preserve">д. Александровка       </w:t>
      </w:r>
      <w:r w:rsidR="00D732BA" w:rsidRPr="004F6746">
        <w:rPr>
          <w:rFonts w:ascii="Arial" w:hAnsi="Arial" w:cs="Arial"/>
          <w:sz w:val="24"/>
          <w:szCs w:val="24"/>
        </w:rPr>
        <w:t xml:space="preserve">                             </w:t>
      </w:r>
      <w:r w:rsidR="00CC26FA" w:rsidRPr="004F6746">
        <w:rPr>
          <w:rFonts w:ascii="Arial" w:hAnsi="Arial" w:cs="Arial"/>
          <w:sz w:val="24"/>
          <w:szCs w:val="24"/>
        </w:rPr>
        <w:t xml:space="preserve"> </w:t>
      </w:r>
      <w:r w:rsidRPr="004F6746">
        <w:rPr>
          <w:rFonts w:ascii="Arial" w:hAnsi="Arial" w:cs="Arial"/>
          <w:sz w:val="24"/>
          <w:szCs w:val="24"/>
        </w:rPr>
        <w:t>№ 09</w:t>
      </w:r>
    </w:p>
    <w:p w:rsidR="00DE03CC" w:rsidRPr="004F6746" w:rsidRDefault="00DE03CC">
      <w:pPr>
        <w:rPr>
          <w:rFonts w:ascii="Arial" w:hAnsi="Arial" w:cs="Arial"/>
          <w:sz w:val="24"/>
          <w:szCs w:val="24"/>
        </w:rPr>
      </w:pPr>
    </w:p>
    <w:p w:rsidR="00F559A4" w:rsidRPr="004F6746" w:rsidRDefault="00F559A4" w:rsidP="00035C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F6746">
        <w:rPr>
          <w:rFonts w:ascii="Arial" w:hAnsi="Arial" w:cs="Arial"/>
          <w:b w:val="0"/>
          <w:sz w:val="24"/>
          <w:szCs w:val="24"/>
        </w:rPr>
        <w:t>Об утверждении административного</w:t>
      </w:r>
    </w:p>
    <w:p w:rsidR="00F559A4" w:rsidRPr="004F6746" w:rsidRDefault="00F559A4" w:rsidP="00035C08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b w:val="0"/>
          <w:sz w:val="24"/>
          <w:szCs w:val="24"/>
        </w:rPr>
        <w:t xml:space="preserve">регламента осуществления муниципального </w:t>
      </w:r>
    </w:p>
    <w:p w:rsidR="00F559A4" w:rsidRPr="004F6746" w:rsidRDefault="00F559A4" w:rsidP="00035C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F6746">
        <w:rPr>
          <w:rFonts w:ascii="Arial" w:hAnsi="Arial" w:cs="Arial"/>
          <w:b w:val="0"/>
          <w:sz w:val="24"/>
          <w:szCs w:val="24"/>
        </w:rPr>
        <w:t>жилищного контроля на территории</w:t>
      </w:r>
    </w:p>
    <w:p w:rsidR="00F559A4" w:rsidRPr="004F6746" w:rsidRDefault="00035C08" w:rsidP="00035C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F6746">
        <w:rPr>
          <w:rFonts w:ascii="Arial" w:hAnsi="Arial" w:cs="Arial"/>
          <w:b w:val="0"/>
          <w:sz w:val="24"/>
          <w:szCs w:val="24"/>
        </w:rPr>
        <w:t>Александровского сельсовета</w:t>
      </w:r>
    </w:p>
    <w:p w:rsidR="00F559A4" w:rsidRPr="004F6746" w:rsidRDefault="00F559A4" w:rsidP="00035C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F6746">
        <w:rPr>
          <w:rFonts w:ascii="Arial" w:hAnsi="Arial" w:cs="Arial"/>
          <w:b w:val="0"/>
          <w:sz w:val="24"/>
          <w:szCs w:val="24"/>
        </w:rPr>
        <w:t>в отношении физических лиц</w:t>
      </w:r>
    </w:p>
    <w:p w:rsidR="00F559A4" w:rsidRPr="004F6746" w:rsidRDefault="00F559A4" w:rsidP="00F559A4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035C08" w:rsidRPr="004F6746" w:rsidRDefault="00F559A4" w:rsidP="00035C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В целях осуществления муниципального жилищного контроля (далее – муниципальный жилищный контроль, муниципальный контроль) за соблюдением гражданами обязательных требований к муниципальному жилищному фонду на территории </w:t>
      </w:r>
      <w:r w:rsidR="00035C08" w:rsidRPr="004F6746">
        <w:rPr>
          <w:rFonts w:ascii="Arial" w:hAnsi="Arial" w:cs="Arial"/>
          <w:sz w:val="24"/>
          <w:szCs w:val="24"/>
        </w:rPr>
        <w:t>Александровского сельсовета</w:t>
      </w:r>
      <w:r w:rsidRPr="004F6746">
        <w:rPr>
          <w:rFonts w:ascii="Arial" w:hAnsi="Arial" w:cs="Arial"/>
          <w:sz w:val="24"/>
          <w:szCs w:val="24"/>
        </w:rPr>
        <w:t xml:space="preserve">, в соответствии с Конституцией Российской Федерации, статьями 14,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руководствуясь статьёй </w:t>
      </w:r>
      <w:r w:rsidR="00035C08" w:rsidRPr="004F6746">
        <w:rPr>
          <w:rFonts w:ascii="Arial" w:hAnsi="Arial" w:cs="Arial"/>
          <w:color w:val="000000"/>
          <w:sz w:val="24"/>
          <w:szCs w:val="24"/>
        </w:rPr>
        <w:t>34.1 Устава Александровского сельсовета Нижнеингашского района Красноярского края</w:t>
      </w:r>
    </w:p>
    <w:p w:rsidR="00F559A4" w:rsidRPr="004F6746" w:rsidRDefault="00F559A4" w:rsidP="00035C0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ПОСТАНОВЛЯЮ:</w:t>
      </w:r>
    </w:p>
    <w:p w:rsidR="00F559A4" w:rsidRPr="004F6746" w:rsidRDefault="00F559A4" w:rsidP="00F559A4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4F6746">
        <w:rPr>
          <w:rFonts w:ascii="Arial" w:hAnsi="Arial" w:cs="Arial"/>
          <w:b w:val="0"/>
          <w:sz w:val="24"/>
          <w:szCs w:val="24"/>
        </w:rPr>
        <w:t xml:space="preserve">1. Утвердить административный регламент  осуществления  муниципального жилищного контроля  на территории </w:t>
      </w:r>
      <w:r w:rsidR="00035C08" w:rsidRPr="004F6746">
        <w:rPr>
          <w:rFonts w:ascii="Arial" w:hAnsi="Arial" w:cs="Arial"/>
          <w:b w:val="0"/>
          <w:sz w:val="24"/>
          <w:szCs w:val="24"/>
        </w:rPr>
        <w:t>Александровского сельсовета</w:t>
      </w:r>
      <w:r w:rsidRPr="004F6746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4F6746">
        <w:rPr>
          <w:rFonts w:ascii="Arial" w:hAnsi="Arial" w:cs="Arial"/>
          <w:b w:val="0"/>
          <w:sz w:val="24"/>
          <w:szCs w:val="24"/>
        </w:rPr>
        <w:t>в  отношении физических лиц согласно приложению.</w:t>
      </w:r>
    </w:p>
    <w:p w:rsidR="00F460E6" w:rsidRPr="004F6746" w:rsidRDefault="00F460E6" w:rsidP="00F559A4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4F6746">
        <w:rPr>
          <w:rFonts w:ascii="Arial" w:hAnsi="Arial" w:cs="Arial"/>
          <w:b w:val="0"/>
          <w:sz w:val="24"/>
          <w:szCs w:val="24"/>
        </w:rPr>
        <w:t>2. Считать утратившими силу постановления администрации Александровского сельсовета:</w:t>
      </w:r>
    </w:p>
    <w:p w:rsidR="00F460E6" w:rsidRPr="004F6746" w:rsidRDefault="00F460E6" w:rsidP="00F460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от </w:t>
      </w:r>
      <w:r w:rsidRPr="004F6746">
        <w:rPr>
          <w:rFonts w:ascii="Arial" w:hAnsi="Arial" w:cs="Arial"/>
          <w:color w:val="000000"/>
          <w:spacing w:val="-2"/>
          <w:sz w:val="24"/>
          <w:szCs w:val="24"/>
        </w:rPr>
        <w:t>11.12.2013 №21 «</w:t>
      </w:r>
      <w:r w:rsidRPr="004F6746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</w:t>
      </w:r>
      <w:r w:rsidRPr="004F6746">
        <w:rPr>
          <w:rFonts w:ascii="Arial" w:hAnsi="Arial" w:cs="Arial"/>
          <w:sz w:val="24"/>
          <w:szCs w:val="24"/>
        </w:rPr>
        <w:t>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</w:t>
      </w:r>
      <w:r w:rsidRPr="004F6746">
        <w:rPr>
          <w:rFonts w:ascii="Arial" w:hAnsi="Arial" w:cs="Arial"/>
          <w:color w:val="000000"/>
          <w:spacing w:val="-2"/>
          <w:sz w:val="24"/>
          <w:szCs w:val="24"/>
        </w:rPr>
        <w:t>»;</w:t>
      </w:r>
    </w:p>
    <w:p w:rsidR="00F460E6" w:rsidRPr="004F6746" w:rsidRDefault="00F460E6" w:rsidP="00F460E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от  24.04.2015 №06 «</w:t>
      </w:r>
      <w:r w:rsidRPr="004F6746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сельсовета от 11.12.2013 №21 «Об утверждении административного регламента</w:t>
      </w:r>
      <w:r w:rsidRPr="004F67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746">
        <w:rPr>
          <w:rFonts w:ascii="Arial" w:hAnsi="Arial" w:cs="Arial"/>
          <w:sz w:val="24"/>
          <w:szCs w:val="24"/>
        </w:rPr>
        <w:t>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сельсовета»;</w:t>
      </w:r>
    </w:p>
    <w:p w:rsidR="00F460E6" w:rsidRPr="004F6746" w:rsidRDefault="00F460E6" w:rsidP="00F460E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от 03.05.2017 №09 «</w:t>
      </w:r>
      <w:r w:rsidRPr="004F6746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сельсовета от 11.12.2013 №21 «Об утверждении административного регламента</w:t>
      </w:r>
      <w:r w:rsidRPr="004F67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746">
        <w:rPr>
          <w:rFonts w:ascii="Arial" w:hAnsi="Arial" w:cs="Arial"/>
          <w:sz w:val="24"/>
          <w:szCs w:val="24"/>
        </w:rPr>
        <w:t>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сельсовета»;</w:t>
      </w:r>
    </w:p>
    <w:p w:rsidR="00F460E6" w:rsidRPr="004F6746" w:rsidRDefault="00F460E6" w:rsidP="00F460E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от 24.12.2018 №31 «</w:t>
      </w:r>
      <w:r w:rsidRPr="004F6746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сельсовета от 11.12.2013 №21 «Об утверждении административного регламента</w:t>
      </w:r>
      <w:r w:rsidRPr="004F67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746">
        <w:rPr>
          <w:rFonts w:ascii="Arial" w:hAnsi="Arial" w:cs="Arial"/>
          <w:sz w:val="24"/>
          <w:szCs w:val="24"/>
        </w:rPr>
        <w:t xml:space="preserve">осуществления муниципального жилищного контроля и проведения проверок юридических лиц и индивидуальных </w:t>
      </w:r>
      <w:r w:rsidRPr="004F6746">
        <w:rPr>
          <w:rFonts w:ascii="Arial" w:hAnsi="Arial" w:cs="Arial"/>
          <w:sz w:val="24"/>
          <w:szCs w:val="24"/>
        </w:rPr>
        <w:lastRenderedPageBreak/>
        <w:t xml:space="preserve">предпринимателей и граждан на территории Александровского сельсовета». </w:t>
      </w:r>
    </w:p>
    <w:p w:rsidR="00F559A4" w:rsidRPr="004F6746" w:rsidRDefault="00F559A4" w:rsidP="00F559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</w:t>
      </w:r>
      <w:r w:rsidR="00F460E6" w:rsidRPr="004F6746">
        <w:rPr>
          <w:rFonts w:ascii="Arial" w:hAnsi="Arial" w:cs="Arial"/>
          <w:sz w:val="24"/>
          <w:szCs w:val="24"/>
        </w:rPr>
        <w:t>3</w:t>
      </w:r>
      <w:r w:rsidRPr="004F6746">
        <w:rPr>
          <w:rFonts w:ascii="Arial" w:hAnsi="Arial" w:cs="Arial"/>
          <w:sz w:val="24"/>
          <w:szCs w:val="24"/>
        </w:rPr>
        <w:t xml:space="preserve">. Постановление вступает в силу после его официального опубликования в газете </w:t>
      </w:r>
      <w:r w:rsidR="00035C08" w:rsidRPr="004F6746">
        <w:rPr>
          <w:rFonts w:ascii="Arial" w:hAnsi="Arial" w:cs="Arial"/>
          <w:sz w:val="24"/>
          <w:szCs w:val="24"/>
        </w:rPr>
        <w:t>печатном издании «Александровские вести».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 xml:space="preserve"> </w:t>
      </w:r>
      <w:r w:rsidR="00F460E6" w:rsidRPr="004F6746">
        <w:rPr>
          <w:rFonts w:cs="Arial"/>
          <w:sz w:val="24"/>
          <w:szCs w:val="24"/>
        </w:rPr>
        <w:t>4</w:t>
      </w:r>
      <w:r w:rsidRPr="004F6746">
        <w:rPr>
          <w:rFonts w:cs="Arial"/>
          <w:sz w:val="24"/>
          <w:szCs w:val="24"/>
        </w:rPr>
        <w:t xml:space="preserve">. Контроль за исполнением настоящего постановления </w:t>
      </w:r>
      <w:r w:rsidR="00035C08" w:rsidRPr="004F6746">
        <w:rPr>
          <w:rFonts w:cs="Arial"/>
          <w:sz w:val="24"/>
          <w:szCs w:val="24"/>
        </w:rPr>
        <w:t>оставляю за собой.</w:t>
      </w:r>
    </w:p>
    <w:p w:rsidR="00F559A4" w:rsidRPr="004F6746" w:rsidRDefault="00F559A4" w:rsidP="00F559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460E6" w:rsidRPr="004F6746" w:rsidRDefault="00035C08" w:rsidP="00F460E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Глава сельсовета                                        Н.Н.Былин</w:t>
      </w:r>
    </w:p>
    <w:p w:rsidR="00F460E6" w:rsidRPr="004F6746" w:rsidRDefault="00F460E6" w:rsidP="00035C08">
      <w:pPr>
        <w:keepNext/>
        <w:ind w:left="5103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460E6" w:rsidRPr="004F6746" w:rsidRDefault="00F460E6" w:rsidP="00035C08">
      <w:pPr>
        <w:keepNext/>
        <w:ind w:left="5103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460E6" w:rsidRPr="004F6746" w:rsidRDefault="00F460E6" w:rsidP="00035C08">
      <w:pPr>
        <w:keepNext/>
        <w:ind w:left="5103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460E6" w:rsidRPr="004F6746" w:rsidRDefault="00F460E6" w:rsidP="00035C08">
      <w:pPr>
        <w:keepNext/>
        <w:ind w:left="5103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460E6" w:rsidRPr="004F6746" w:rsidRDefault="00F460E6" w:rsidP="00035C08">
      <w:pPr>
        <w:keepNext/>
        <w:ind w:left="5103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460E6" w:rsidRPr="004F6746" w:rsidRDefault="00F460E6" w:rsidP="00035C08">
      <w:pPr>
        <w:keepNext/>
        <w:ind w:left="5103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460E6" w:rsidRPr="004F6746" w:rsidRDefault="00F460E6" w:rsidP="00035C08">
      <w:pPr>
        <w:keepNext/>
        <w:ind w:left="5103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460E6" w:rsidRPr="004F6746" w:rsidRDefault="00F460E6" w:rsidP="00035C08">
      <w:pPr>
        <w:keepNext/>
        <w:ind w:left="5103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82B46" w:rsidRPr="004F6746" w:rsidRDefault="00F460E6" w:rsidP="00F460E6">
      <w:pPr>
        <w:keepNext/>
        <w:jc w:val="both"/>
        <w:outlineLvl w:val="0"/>
        <w:rPr>
          <w:rFonts w:ascii="Arial" w:hAnsi="Arial" w:cs="Arial"/>
          <w:color w:val="000000"/>
          <w:sz w:val="24"/>
          <w:szCs w:val="24"/>
        </w:rPr>
        <w:sectPr w:rsidR="00882B46" w:rsidRPr="004F6746" w:rsidSect="004F6746">
          <w:type w:val="oddPage"/>
          <w:pgSz w:w="11907" w:h="16840" w:code="9"/>
          <w:pgMar w:top="1134" w:right="851" w:bottom="1134" w:left="1701" w:header="720" w:footer="720" w:gutter="0"/>
          <w:cols w:space="720"/>
        </w:sectPr>
      </w:pPr>
      <w:r w:rsidRPr="004F674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</w:p>
    <w:p w:rsidR="00035C08" w:rsidRPr="004F6746" w:rsidRDefault="00882B46" w:rsidP="00F460E6">
      <w:pPr>
        <w:keepNext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F6746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</w:t>
      </w:r>
      <w:r w:rsidR="00F460E6" w:rsidRPr="004F6746">
        <w:rPr>
          <w:rFonts w:ascii="Arial" w:hAnsi="Arial" w:cs="Arial"/>
          <w:color w:val="000000"/>
          <w:sz w:val="24"/>
          <w:szCs w:val="24"/>
        </w:rPr>
        <w:t xml:space="preserve"> </w:t>
      </w:r>
      <w:r w:rsidR="00035C08" w:rsidRPr="004F6746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:rsidR="00035C08" w:rsidRPr="004F6746" w:rsidRDefault="00035C08" w:rsidP="00035C08">
      <w:pPr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4F6746">
        <w:rPr>
          <w:rFonts w:ascii="Arial" w:hAnsi="Arial" w:cs="Arial"/>
          <w:color w:val="000000"/>
          <w:sz w:val="24"/>
          <w:szCs w:val="24"/>
        </w:rPr>
        <w:t>к постановлению администрации Александровского сельсовета</w:t>
      </w:r>
    </w:p>
    <w:p w:rsidR="00035C08" w:rsidRPr="004F6746" w:rsidRDefault="00035C08" w:rsidP="00035C08">
      <w:pPr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4F674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EC7B61" w:rsidRPr="004F6746">
        <w:rPr>
          <w:rFonts w:ascii="Arial" w:hAnsi="Arial" w:cs="Arial"/>
          <w:color w:val="000000"/>
          <w:sz w:val="24"/>
          <w:szCs w:val="24"/>
        </w:rPr>
        <w:t>20.05.2019</w:t>
      </w:r>
      <w:r w:rsidRPr="004F6746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EC7B61" w:rsidRPr="004F6746">
        <w:rPr>
          <w:rFonts w:ascii="Arial" w:hAnsi="Arial" w:cs="Arial"/>
          <w:color w:val="000000"/>
          <w:sz w:val="24"/>
          <w:szCs w:val="24"/>
        </w:rPr>
        <w:t>09</w:t>
      </w:r>
    </w:p>
    <w:p w:rsidR="00F559A4" w:rsidRPr="004F6746" w:rsidRDefault="00F559A4" w:rsidP="00F559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F6746">
        <w:rPr>
          <w:rFonts w:ascii="Arial" w:hAnsi="Arial" w:cs="Arial"/>
          <w:b/>
          <w:sz w:val="24"/>
          <w:szCs w:val="24"/>
        </w:rPr>
        <w:t xml:space="preserve">Административный регламент осуществления муниципального жилищного контроля на территории </w:t>
      </w:r>
      <w:r w:rsidR="00035C08" w:rsidRPr="004F6746">
        <w:rPr>
          <w:rFonts w:ascii="Arial" w:hAnsi="Arial" w:cs="Arial"/>
          <w:b/>
          <w:sz w:val="24"/>
          <w:szCs w:val="24"/>
        </w:rPr>
        <w:t>Александровского сельсовета</w:t>
      </w:r>
      <w:r w:rsidRPr="004F6746">
        <w:rPr>
          <w:rFonts w:ascii="Arial" w:hAnsi="Arial" w:cs="Arial"/>
          <w:b/>
          <w:i/>
          <w:sz w:val="24"/>
          <w:szCs w:val="24"/>
        </w:rPr>
        <w:t xml:space="preserve"> </w:t>
      </w:r>
      <w:r w:rsidRPr="004F6746">
        <w:rPr>
          <w:rFonts w:ascii="Arial" w:hAnsi="Arial" w:cs="Arial"/>
          <w:b/>
          <w:sz w:val="24"/>
          <w:szCs w:val="24"/>
        </w:rPr>
        <w:t>в отношении физических лиц</w:t>
      </w:r>
    </w:p>
    <w:p w:rsidR="00F559A4" w:rsidRPr="004F6746" w:rsidRDefault="00F559A4" w:rsidP="00F559A4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F6746">
        <w:rPr>
          <w:rFonts w:ascii="Arial" w:hAnsi="Arial" w:cs="Arial"/>
          <w:b/>
          <w:sz w:val="24"/>
          <w:szCs w:val="24"/>
        </w:rPr>
        <w:t>1. Общие положения</w:t>
      </w:r>
    </w:p>
    <w:p w:rsidR="00F559A4" w:rsidRPr="004F6746" w:rsidRDefault="00F559A4" w:rsidP="00F559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035C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1.1. Настоящий административный регламент осуществление муниципального жилищного контроля на территории </w:t>
      </w:r>
      <w:r w:rsidR="00035C08" w:rsidRPr="004F6746">
        <w:rPr>
          <w:rFonts w:ascii="Arial" w:hAnsi="Arial" w:cs="Arial"/>
          <w:sz w:val="24"/>
          <w:szCs w:val="24"/>
        </w:rPr>
        <w:t>Александровского сельсовета</w:t>
      </w:r>
      <w:r w:rsidRPr="004F6746">
        <w:rPr>
          <w:rFonts w:ascii="Arial" w:hAnsi="Arial" w:cs="Arial"/>
          <w:sz w:val="24"/>
          <w:szCs w:val="24"/>
        </w:rPr>
        <w:t xml:space="preserve"> (далее – административный регламент) в отношении физических лиц разработан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Законом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контроля», Уставом </w:t>
      </w:r>
      <w:r w:rsidR="00035C08" w:rsidRPr="004F6746">
        <w:rPr>
          <w:rFonts w:ascii="Arial" w:hAnsi="Arial" w:cs="Arial"/>
          <w:color w:val="000000"/>
          <w:sz w:val="24"/>
          <w:szCs w:val="24"/>
        </w:rPr>
        <w:t>Александровского сельсовета Нижнеингашского района Красноярского края</w:t>
      </w:r>
      <w:r w:rsidRPr="004F6746">
        <w:rPr>
          <w:rFonts w:ascii="Arial" w:hAnsi="Arial" w:cs="Arial"/>
          <w:sz w:val="24"/>
          <w:szCs w:val="24"/>
        </w:rPr>
        <w:t>, в целях организации и осуществления муниципального контроля за соблюдением гражданами обязательных требований к муниципальному жилищному фонду.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1.2. Настоящий административный регламент устанавливает процедуру организации и осуществления муниципального контроля в отношении граждан.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 xml:space="preserve">1.3. Целью осуществления муниципального контроля является обеспечение соблюдения гражданами обязательных требований, установленных в отношении муниципального жилищного фонда федеральными законами, законами Красноярского края, муниципальными правовыми актами органов местного самоуправления </w:t>
      </w:r>
      <w:r w:rsidR="00035C08" w:rsidRPr="004F6746">
        <w:rPr>
          <w:rFonts w:cs="Arial"/>
          <w:sz w:val="24"/>
          <w:szCs w:val="24"/>
        </w:rPr>
        <w:t xml:space="preserve">Александровского сельсовета </w:t>
      </w:r>
      <w:r w:rsidRPr="004F6746">
        <w:rPr>
          <w:rFonts w:cs="Arial"/>
          <w:sz w:val="24"/>
          <w:szCs w:val="24"/>
        </w:rPr>
        <w:t>в области жилищных отношений.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 xml:space="preserve">1.4. Полномочиями по осуществлению муниципального контроля наделяются должностные лица администрации </w:t>
      </w:r>
      <w:r w:rsidR="00D609D7" w:rsidRPr="004F6746">
        <w:rPr>
          <w:rFonts w:cs="Arial"/>
          <w:sz w:val="24"/>
          <w:szCs w:val="24"/>
        </w:rPr>
        <w:t>Александровского сельсовета</w:t>
      </w:r>
      <w:r w:rsidRPr="004F6746">
        <w:rPr>
          <w:rFonts w:cs="Arial"/>
          <w:sz w:val="24"/>
          <w:szCs w:val="24"/>
        </w:rPr>
        <w:t xml:space="preserve">, перечень которых определяется постановлением администрации </w:t>
      </w:r>
      <w:r w:rsidR="00D609D7" w:rsidRPr="004F6746">
        <w:rPr>
          <w:rFonts w:cs="Arial"/>
          <w:sz w:val="24"/>
          <w:szCs w:val="24"/>
        </w:rPr>
        <w:t>Александровского сельсовета</w:t>
      </w:r>
      <w:r w:rsidRPr="004F6746">
        <w:rPr>
          <w:rFonts w:cs="Arial"/>
          <w:sz w:val="24"/>
          <w:szCs w:val="24"/>
        </w:rPr>
        <w:t xml:space="preserve"> (далее - должностные лица).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 xml:space="preserve">1.5. Предметом муниципального контроля является соблюдение нанимателями (пользователями) помещений муниципального жилищного фонда и членами их семей, а также иными гражданами обязательных требований к муниципальному жилищному фонду, установленных в отношении муниципального жилищного фонда федеральными законами, законами Красноярского края и муниципальными правовыми актами органов местного самоуправления </w:t>
      </w:r>
      <w:r w:rsidR="00D609D7" w:rsidRPr="004F6746">
        <w:rPr>
          <w:rFonts w:cs="Arial"/>
          <w:sz w:val="24"/>
          <w:szCs w:val="24"/>
        </w:rPr>
        <w:t>Александровского сельсовета</w:t>
      </w:r>
      <w:r w:rsidRPr="004F6746">
        <w:rPr>
          <w:rFonts w:cs="Arial"/>
          <w:sz w:val="24"/>
          <w:szCs w:val="24"/>
        </w:rPr>
        <w:t xml:space="preserve"> (далее - обязательные требования к МЖФ).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882B46" w:rsidRPr="004F6746" w:rsidRDefault="00882B46" w:rsidP="00F559A4">
      <w:pPr>
        <w:pStyle w:val="ConsPlusNormal"/>
        <w:ind w:firstLine="567"/>
        <w:jc w:val="center"/>
        <w:outlineLvl w:val="0"/>
        <w:rPr>
          <w:rFonts w:cs="Arial"/>
          <w:b/>
          <w:sz w:val="24"/>
          <w:szCs w:val="24"/>
        </w:rPr>
      </w:pPr>
    </w:p>
    <w:p w:rsidR="00F559A4" w:rsidRPr="004F6746" w:rsidRDefault="00F559A4" w:rsidP="00F559A4">
      <w:pPr>
        <w:pStyle w:val="ConsPlusNormal"/>
        <w:ind w:firstLine="567"/>
        <w:jc w:val="center"/>
        <w:outlineLvl w:val="0"/>
        <w:rPr>
          <w:rFonts w:cs="Arial"/>
          <w:b/>
          <w:sz w:val="24"/>
          <w:szCs w:val="24"/>
        </w:rPr>
      </w:pPr>
      <w:r w:rsidRPr="004F6746">
        <w:rPr>
          <w:rFonts w:cs="Arial"/>
          <w:b/>
          <w:sz w:val="24"/>
          <w:szCs w:val="24"/>
        </w:rPr>
        <w:t>2. Формы осуществления муниципального контроля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2.1. Муниципальный жилищный контроль осуществляется в форме документарных и (или) выездных проверок соблюдения гражданами обязательных требований.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 xml:space="preserve">2.2. Проверки осуществляются на основании распоряжения или приказа руководителя, заместителя руководителя органа муниципального контроля. К проведению выездной проверки могут привлекаться эксперты, экспертные организации. О проведении проверки граждане уведомляются органом </w:t>
      </w:r>
      <w:r w:rsidRPr="004F6746">
        <w:rPr>
          <w:rFonts w:cs="Arial"/>
          <w:sz w:val="24"/>
          <w:szCs w:val="24"/>
        </w:rPr>
        <w:lastRenderedPageBreak/>
        <w:t xml:space="preserve">муниципального контроля не позднее чем в течение </w:t>
      </w:r>
      <w:r w:rsidR="00D609D7" w:rsidRPr="004F6746">
        <w:rPr>
          <w:rFonts w:cs="Arial"/>
          <w:sz w:val="24"/>
          <w:szCs w:val="24"/>
        </w:rPr>
        <w:t>3</w:t>
      </w:r>
      <w:r w:rsidRPr="004F6746">
        <w:rPr>
          <w:rFonts w:cs="Arial"/>
          <w:sz w:val="24"/>
          <w:szCs w:val="24"/>
        </w:rPr>
        <w:t xml:space="preserve"> рабочих дней до начала ее проведения посредством направления копии распоряжения органа муниципального контроля о начале проведения проверки заказным почтовым отправлением с уведомлением о вручении или иным доступным способом.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2.3. Основаниями для проведения проверок являются: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 xml:space="preserve">2.3.1. поступление в администрацию </w:t>
      </w:r>
      <w:r w:rsidR="00D609D7" w:rsidRPr="004F6746">
        <w:rPr>
          <w:rFonts w:cs="Arial"/>
          <w:sz w:val="24"/>
          <w:szCs w:val="24"/>
        </w:rPr>
        <w:t xml:space="preserve">Александровского сельсовета </w:t>
      </w:r>
      <w:r w:rsidRPr="004F6746">
        <w:rPr>
          <w:rFonts w:cs="Arial"/>
          <w:sz w:val="24"/>
          <w:szCs w:val="24"/>
        </w:rPr>
        <w:t>обращений и заявлений граждан, информации от органов государственной власти, органов местного самоуправления, юридических лиц, о фактах нарушения гражданами обязательных требований к муниципальному жилищному фонду;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2.3.2. истечение срока исполнения гражданами ранее выданного предписания об устранении выявленного нарушения обязательных требований.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2.4. Обращения и заявления, не позволяющие установить лицо, обратившееся в орган муниципального жилищного контроля, а также обращения и заявления, не содержащие сведений о фактах нарушения обязательных требований, не могут служить основанием проведения проверок.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bookmarkStart w:id="0" w:name="P16"/>
      <w:bookmarkEnd w:id="0"/>
      <w:r w:rsidRPr="004F6746">
        <w:rPr>
          <w:rFonts w:cs="Arial"/>
          <w:sz w:val="24"/>
          <w:szCs w:val="24"/>
        </w:rPr>
        <w:t>2.5. Документарная проверка соблюдения гражданами обязательных требований к МЖФ.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2.5.1. В процессе проведения документарной проверки должностными лицами рассматриваются документы проверяемых граждан, имеющиеся в распоряжении администрации</w:t>
      </w:r>
      <w:r w:rsidR="00D609D7" w:rsidRPr="004F6746">
        <w:rPr>
          <w:rFonts w:cs="Arial"/>
          <w:sz w:val="24"/>
          <w:szCs w:val="24"/>
        </w:rPr>
        <w:t xml:space="preserve"> </w:t>
      </w:r>
      <w:r w:rsidRPr="004F6746">
        <w:rPr>
          <w:rFonts w:cs="Arial"/>
          <w:sz w:val="24"/>
          <w:szCs w:val="24"/>
        </w:rPr>
        <w:t xml:space="preserve"> </w:t>
      </w:r>
      <w:r w:rsidR="00D609D7" w:rsidRPr="004F6746">
        <w:rPr>
          <w:rFonts w:cs="Arial"/>
          <w:sz w:val="24"/>
          <w:szCs w:val="24"/>
        </w:rPr>
        <w:t>Александровского сельсовета</w:t>
      </w:r>
      <w:r w:rsidRPr="004F6746">
        <w:rPr>
          <w:rFonts w:cs="Arial"/>
          <w:sz w:val="24"/>
          <w:szCs w:val="24"/>
        </w:rPr>
        <w:t>, в том числе акты предыдущих проверок, материалы рассмотрения дел об административных правонарушениях и иных документов о результатах осуществления в отношении этих граждан муниципального контроля.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2.5.2. В случае если достоверность сведений, содержащихся в документах, имеющихся в распоряжении органа муниципального контроля, не позволяют оценить исполнение гражданами обязательных требований к МЖФ, орган муниципального контроля направляет в адрес проверяемых граждан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руководителя, заместителя руководителя органа муниципального контроля о проведении проверки.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 xml:space="preserve">2.5.3. В течение </w:t>
      </w:r>
      <w:r w:rsidR="00D609D7" w:rsidRPr="004F6746">
        <w:rPr>
          <w:rFonts w:cs="Arial"/>
          <w:sz w:val="24"/>
          <w:szCs w:val="24"/>
        </w:rPr>
        <w:t>5</w:t>
      </w:r>
      <w:r w:rsidRPr="004F6746">
        <w:rPr>
          <w:rFonts w:cs="Arial"/>
          <w:sz w:val="24"/>
          <w:szCs w:val="24"/>
        </w:rPr>
        <w:t xml:space="preserve"> рабочих дней со дня получения мотивированного запроса граждане обязаны направить в администрацию </w:t>
      </w:r>
      <w:r w:rsidR="00D609D7" w:rsidRPr="004F6746">
        <w:rPr>
          <w:rFonts w:cs="Arial"/>
          <w:sz w:val="24"/>
          <w:szCs w:val="24"/>
        </w:rPr>
        <w:t>Александровского сельсовета</w:t>
      </w:r>
      <w:r w:rsidRPr="004F6746">
        <w:rPr>
          <w:rFonts w:cs="Arial"/>
          <w:sz w:val="24"/>
          <w:szCs w:val="24"/>
        </w:rPr>
        <w:t xml:space="preserve"> указанные в запросе документы.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2.5.4. Указанные в запросе документы представляются в виде копий.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bookmarkStart w:id="1" w:name="P21"/>
      <w:bookmarkEnd w:id="1"/>
      <w:r w:rsidRPr="004F6746">
        <w:rPr>
          <w:rFonts w:cs="Arial"/>
          <w:sz w:val="24"/>
          <w:szCs w:val="24"/>
        </w:rPr>
        <w:t xml:space="preserve">2.5.5. В случае если в ходе документарной проверки выявлены ошибки и (или) противоречия в представленных гражданами документах либо несоответствие сведений, содержащихся в этих документах, сведениям, содержащимся в имеющихся у органа муниципального контроля, полученным в ходе осуществления муниципального контроля, информация об этом направляется проверяемым гражданам с требованием представить в течение </w:t>
      </w:r>
      <w:r w:rsidR="00D609D7" w:rsidRPr="004F6746">
        <w:rPr>
          <w:rFonts w:cs="Arial"/>
          <w:sz w:val="24"/>
          <w:szCs w:val="24"/>
        </w:rPr>
        <w:t>5</w:t>
      </w:r>
      <w:r w:rsidRPr="004F6746">
        <w:rPr>
          <w:rFonts w:cs="Arial"/>
          <w:sz w:val="24"/>
          <w:szCs w:val="24"/>
        </w:rPr>
        <w:t xml:space="preserve"> рабочих дней необходимые пояснения в письменной форме.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2.5.6. Граждане, представляющие в администрацию</w:t>
      </w:r>
      <w:r w:rsidR="00D609D7" w:rsidRPr="004F6746">
        <w:rPr>
          <w:rFonts w:cs="Arial"/>
          <w:sz w:val="24"/>
          <w:szCs w:val="24"/>
        </w:rPr>
        <w:t xml:space="preserve"> </w:t>
      </w:r>
      <w:r w:rsidRPr="004F6746">
        <w:rPr>
          <w:rFonts w:cs="Arial"/>
          <w:sz w:val="24"/>
          <w:szCs w:val="24"/>
        </w:rPr>
        <w:t xml:space="preserve"> </w:t>
      </w:r>
      <w:r w:rsidR="00D609D7" w:rsidRPr="004F6746">
        <w:rPr>
          <w:rFonts w:cs="Arial"/>
          <w:sz w:val="24"/>
          <w:szCs w:val="24"/>
        </w:rPr>
        <w:t>Александровского сельсовета</w:t>
      </w:r>
      <w:r w:rsidRPr="004F6746">
        <w:rPr>
          <w:rFonts w:cs="Arial"/>
          <w:sz w:val="24"/>
          <w:szCs w:val="24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указанных в пп. 2.5.5 п. 2.5 настоящего регламента сведений, вправе представить дополнительно в администрацию </w:t>
      </w:r>
      <w:r w:rsidR="00D609D7" w:rsidRPr="004F6746">
        <w:rPr>
          <w:rFonts w:cs="Arial"/>
          <w:sz w:val="24"/>
          <w:szCs w:val="24"/>
        </w:rPr>
        <w:t>Александровского сельсовета</w:t>
      </w:r>
      <w:r w:rsidRPr="004F6746">
        <w:rPr>
          <w:rFonts w:cs="Arial"/>
          <w:sz w:val="24"/>
          <w:szCs w:val="24"/>
        </w:rPr>
        <w:t xml:space="preserve"> документы, подтверждающие достоверность ранее представленных документов.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 xml:space="preserve">2.5.7. Должностное лицо, которое проводит документарную проверку, обязано рассмотреть представленные гражданами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</w:t>
      </w:r>
      <w:r w:rsidRPr="004F6746">
        <w:rPr>
          <w:rFonts w:cs="Arial"/>
          <w:sz w:val="24"/>
          <w:szCs w:val="24"/>
        </w:rPr>
        <w:lastRenderedPageBreak/>
        <w:t>отсутствии пояснений будут установлены признаки нарушения обязательных требований к МЖФ, должностные лица вправе провести выездную проверку.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2.5.8. При проведении документарной проверки орган муниципального контроля не вправе требовать у граждан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 в рамках межведомственного взаимодействия.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bookmarkStart w:id="2" w:name="P25"/>
      <w:bookmarkEnd w:id="2"/>
      <w:r w:rsidRPr="004F6746">
        <w:rPr>
          <w:rFonts w:cs="Arial"/>
          <w:sz w:val="24"/>
          <w:szCs w:val="24"/>
        </w:rPr>
        <w:t>2.6. Выездная проверка соблюдения гражданами обязательных требований к МЖФ.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2.6.1. Выездная проверка проводится по месту проживания граждан.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2.6.2. Выездная проверка проводится в случае, если при документарной проверке не представляется возможным: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2) оценить соблюдение обязательных требований к МЖФ без проведения соответствующего мероприятия по контролю.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2.6.3. Выездная проверка начинается с предъявления служебного удостоверения должностными лицами органа муниципального контроля, обязательного ознакомления граждан с распоряжением руководителя, заместителя руководителя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2.6.4. Граждане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гражданами помещения.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 xml:space="preserve">2.7. Срок проведения каждой из проверок, указанных в п. п. 2.5, </w:t>
      </w:r>
      <w:hyperlink r:id="rId8" w:anchor="P25" w:history="1">
        <w:r w:rsidRPr="004F6746">
          <w:rPr>
            <w:rStyle w:val="a6"/>
            <w:rFonts w:cs="Arial"/>
            <w:sz w:val="24"/>
            <w:szCs w:val="24"/>
          </w:rPr>
          <w:t>2.6</w:t>
        </w:r>
      </w:hyperlink>
      <w:r w:rsidRPr="004F6746">
        <w:rPr>
          <w:rFonts w:cs="Arial"/>
          <w:sz w:val="24"/>
          <w:szCs w:val="24"/>
        </w:rPr>
        <w:t>, не может превышать 20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муниципального контроля, проводящих выездную проверку, срок проведения выездной проверки может быть продлен, но не более чем на 20 рабочих дней.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2.8. По результатам проверки должностные лица органа муниципального контроля, проводившие проверку в отношении граждан, составляют акт проверки по типовой форме согласно приложению 1.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2.9. Акт проверки оформляется непосредственно после ее завершения в двух экземплярах, один из которых с копиями приложений вручается гражданину под расписку об ознакомлении либо об отказе в ознакомлении с актом проверки.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 xml:space="preserve">2.10.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</w:t>
      </w:r>
      <w:r w:rsidR="00D609D7" w:rsidRPr="004F6746">
        <w:rPr>
          <w:rFonts w:cs="Arial"/>
          <w:sz w:val="24"/>
          <w:szCs w:val="24"/>
        </w:rPr>
        <w:t xml:space="preserve">30 </w:t>
      </w:r>
      <w:r w:rsidRPr="004F6746">
        <w:rPr>
          <w:rFonts w:cs="Arial"/>
          <w:sz w:val="24"/>
          <w:szCs w:val="24"/>
        </w:rPr>
        <w:t xml:space="preserve"> </w:t>
      </w:r>
      <w:r w:rsidRPr="004F6746">
        <w:rPr>
          <w:rFonts w:cs="Arial"/>
          <w:sz w:val="24"/>
          <w:szCs w:val="24"/>
        </w:rPr>
        <w:lastRenderedPageBreak/>
        <w:t>рабочих дней после завершения мероприятий по контролю, и вручается гражданину под расписку либо направляется заказным почтовым отправлением с уведомлением о вручении, которое приобщается к экземпляру акта проверки и хранится в деле органа муниципального контроля.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2.11. В случае выявления при проведении проверки нарушений гражданином обязательных требований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муниципальными правовыми актами органов местного самоуправления, обязаны: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выдать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с указанием сроков их устранения;</w:t>
      </w:r>
    </w:p>
    <w:p w:rsidR="00F559A4" w:rsidRPr="004F6746" w:rsidRDefault="00F559A4" w:rsidP="00882B46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а также меры по привлечению лиц, допустивших выявленные нарушения, к ответственности.</w:t>
      </w:r>
    </w:p>
    <w:p w:rsidR="00882B46" w:rsidRPr="004F6746" w:rsidRDefault="00882B46" w:rsidP="00F559A4">
      <w:pPr>
        <w:pStyle w:val="ConsPlusNormal"/>
        <w:ind w:firstLine="567"/>
        <w:jc w:val="center"/>
        <w:outlineLvl w:val="0"/>
        <w:rPr>
          <w:rFonts w:cs="Arial"/>
          <w:b/>
          <w:sz w:val="24"/>
          <w:szCs w:val="24"/>
        </w:rPr>
      </w:pPr>
    </w:p>
    <w:p w:rsidR="00F559A4" w:rsidRPr="004F6746" w:rsidRDefault="00F559A4" w:rsidP="00F559A4">
      <w:pPr>
        <w:pStyle w:val="ConsPlusNormal"/>
        <w:ind w:firstLine="567"/>
        <w:jc w:val="center"/>
        <w:outlineLvl w:val="0"/>
        <w:rPr>
          <w:rFonts w:cs="Arial"/>
          <w:b/>
          <w:sz w:val="24"/>
          <w:szCs w:val="24"/>
        </w:rPr>
      </w:pPr>
      <w:r w:rsidRPr="004F6746">
        <w:rPr>
          <w:rFonts w:cs="Arial"/>
          <w:b/>
          <w:sz w:val="24"/>
          <w:szCs w:val="24"/>
        </w:rPr>
        <w:t>3. Обязанности должностных лиц при проведении проверки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3.1. Должностные лица органа муниципального контроля при проведении проверки обязаны: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1) своевременно и в полной мере исполнять предоставленные в соответствии с действующим законодательством, муниципальными правовыми актами органов местного самоуправления полномочия по предупреждению, выявлению и пресечению нарушений требований федерального законодательства, законодательства Красноярского края, муниципальных правовых актов органов местного самоуправления, обязательных требований, установленных в отношении муниципального жилищного фонда;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2) соблюдать действующее законодательство Российской Федерации, муниципальные правовые акты органов местного самоуправления, права и законные интересы граждан, проверка которых проводится;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3) проводить проверку на основании распоряжения руководителя, заместителя руководителя органа муниципального контроля о проведении проверки в соответствии с ее назначением;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органа муниципального контроля;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5) не препятствовать гражданину присутствовать при проведении проверки и давать разъяснения по вопросам, относящимся к предмету проверки;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6) представлять гражданину при проведении проверки информацию и документы, относящиеся к предмету проверки;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7) знакомить гражданина с результатами проверки;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9) доказывать обоснованность своих действий при их обжаловании гражданами в порядке, установленном законодательством Российской Федерации;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lastRenderedPageBreak/>
        <w:t>10) не требовать от проверяемых граждан документы и иные сведения, представление которых не предусмотрено законодательством Российской Федерации.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F559A4" w:rsidRPr="004F6746" w:rsidRDefault="00F559A4" w:rsidP="00F559A4">
      <w:pPr>
        <w:pStyle w:val="ConsPlusNormal"/>
        <w:ind w:firstLine="567"/>
        <w:jc w:val="center"/>
        <w:outlineLvl w:val="0"/>
        <w:rPr>
          <w:rFonts w:cs="Arial"/>
          <w:b/>
          <w:sz w:val="24"/>
          <w:szCs w:val="24"/>
        </w:rPr>
      </w:pPr>
      <w:r w:rsidRPr="004F6746">
        <w:rPr>
          <w:rFonts w:cs="Arial"/>
          <w:b/>
          <w:sz w:val="24"/>
          <w:szCs w:val="24"/>
        </w:rPr>
        <w:t>4. Ответственность должностных лиц при проведении проверки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4.1. Должностные лица органа муниципального контроля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действующим законодательством Российской Федерации.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F559A4" w:rsidRPr="004F6746" w:rsidRDefault="00F559A4" w:rsidP="00F559A4">
      <w:pPr>
        <w:pStyle w:val="ConsPlusNormal"/>
        <w:ind w:firstLine="567"/>
        <w:jc w:val="center"/>
        <w:outlineLvl w:val="0"/>
        <w:rPr>
          <w:rFonts w:cs="Arial"/>
          <w:b/>
          <w:sz w:val="24"/>
          <w:szCs w:val="24"/>
        </w:rPr>
      </w:pPr>
      <w:r w:rsidRPr="004F6746">
        <w:rPr>
          <w:rFonts w:cs="Arial"/>
          <w:b/>
          <w:sz w:val="24"/>
          <w:szCs w:val="24"/>
        </w:rPr>
        <w:t>5. Права и обязанности граждан при проведении проверки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5.1. Граждане при проведении проверки имеют право: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получать от органа муниципального контроля, должностных лиц информацию, которая относится к предмету проверки и предоставление которой предусмотрено регламентом;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обжаловать действия (бездействие) должностных лиц органа муниципального контроля, повлекшие за собой нарушение прав граждан, при проведении проверки в административном и (или) судебном порядке в соответствии с законодательством Российской Федерации;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осуществлять иные права, предусмотренные действующим законодательством Российской Федерации.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5.2. Граждане при проведении проверки обязаны: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представлять необходимые для проведения проверки документы;</w:t>
      </w:r>
    </w:p>
    <w:p w:rsidR="00F559A4" w:rsidRPr="004F6746" w:rsidRDefault="00F559A4" w:rsidP="00F559A4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4F6746">
        <w:rPr>
          <w:rFonts w:cs="Arial"/>
          <w:sz w:val="24"/>
          <w:szCs w:val="24"/>
        </w:rPr>
        <w:t>не препятствовать осуществлению муниципального контроля должностным лицам органа муниципального контроля.</w:t>
      </w:r>
    </w:p>
    <w:p w:rsidR="00F559A4" w:rsidRPr="004F6746" w:rsidRDefault="00F559A4" w:rsidP="00F559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ind w:left="3828"/>
        <w:outlineLvl w:val="0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br w:type="page"/>
      </w:r>
      <w:r w:rsidRPr="004F674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559A4" w:rsidRPr="004F6746" w:rsidRDefault="00F559A4" w:rsidP="00F559A4">
      <w:pPr>
        <w:autoSpaceDE w:val="0"/>
        <w:autoSpaceDN w:val="0"/>
        <w:adjustRightInd w:val="0"/>
        <w:ind w:left="3828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559A4" w:rsidRPr="004F6746" w:rsidRDefault="00F559A4" w:rsidP="00D609D7">
      <w:pPr>
        <w:autoSpaceDE w:val="0"/>
        <w:autoSpaceDN w:val="0"/>
        <w:adjustRightInd w:val="0"/>
        <w:ind w:left="3828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проведения проверок деятельности физических лиц</w:t>
      </w:r>
      <w:r w:rsidR="00D609D7" w:rsidRPr="004F6746">
        <w:rPr>
          <w:rFonts w:ascii="Arial" w:hAnsi="Arial" w:cs="Arial"/>
          <w:sz w:val="24"/>
          <w:szCs w:val="24"/>
        </w:rPr>
        <w:t xml:space="preserve"> </w:t>
      </w:r>
      <w:r w:rsidRPr="004F6746">
        <w:rPr>
          <w:rFonts w:ascii="Arial" w:hAnsi="Arial" w:cs="Arial"/>
          <w:sz w:val="24"/>
          <w:szCs w:val="24"/>
        </w:rPr>
        <w:t>при осуществлении муниципального жилищного контроля на территории</w:t>
      </w:r>
      <w:r w:rsidR="00D609D7" w:rsidRPr="004F6746">
        <w:rPr>
          <w:rFonts w:ascii="Arial" w:hAnsi="Arial" w:cs="Arial"/>
          <w:sz w:val="24"/>
          <w:szCs w:val="24"/>
        </w:rPr>
        <w:t xml:space="preserve"> Александровского сельсовета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(место составления акта)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 "__" ___________ 20__ г.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(дата составления акта)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(время составления акта)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                 Акт проверки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        органом муниципального контроля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                N 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"__" ___________ 20__ г. по адресу: 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                            (место проведения проверки)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На основании 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    (вид  документа  с  указанием реквизитов (номер, дата), фамилии, имени,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отчества  (в  случае,  если  имеется),  должности руководителя, заместителя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руководителя  органа  муниципального  контроля,  издавшего  постановление о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проведении проверки)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была проведена проверка в отношении: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(фамилия, имя и отчество (в случае, если имеется) проверяемого лица)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Продолжительность проверки: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Акт составлен: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 (наименование органа муниципального контроля)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С       копией       распоряжения       о      проведении      проверки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ознакомлен: ______________________________________________________________________</w:t>
      </w:r>
      <w:r w:rsidRPr="004F6746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(заполняется   при   проведении  выездной  проверки)  (фамилии,  имена,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отчества (в случае, если имеется), подпись, дата, время)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Лицо (а), проводившее проверку: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(фамилия,   имя,   отчество   (в   случае,   если  имеется),  должность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должностного  лица  (должностных лиц), проводившего (их) проверку; в случае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привлечения   к   участию  к  проверке  экспертов,  экспертных  организаций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указываются  фамилии,  имена,  отчества (в случае, если имеется), должности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экспертов и/или наименование экспертных организаций)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При проведении проверки присутствовали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(фамилия, имя, отчество (в случае, если имеется) проверяемого лица)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Сведения о результатах проверки: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В ходе проведения проверки: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выявлены    нарушения    обязательных    требований   или   требований,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установленных муниципальными правовыми актами: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(с указанием характера нарушений, лиц, допустивших нарушения)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выявлены   факты   невыполнения   предписаний   органов  муниципального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контроля (с указанием реквизитов выданных предписаний):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нарушений не выявлено.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Прилагаемые документы: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Подписи лиц, проводивших проверку: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С  актом  проверки  ознакомлен  (а),  копию  акта со всеми приложениями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получил (а):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  (фамилия, имя, отчество проверяемого лица)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"__" ___________ 20__ г. 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                (подпись)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Пометка об отказе ознакомления с актом проверки: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(подпись   уполномоченного   должностного   лица   (лиц),  проводившего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проверку)</w:t>
      </w:r>
    </w:p>
    <w:p w:rsidR="00F559A4" w:rsidRPr="004F6746" w:rsidRDefault="00F559A4" w:rsidP="00F559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pStyle w:val="3"/>
        <w:rPr>
          <w:rFonts w:ascii="Arial" w:hAnsi="Arial" w:cs="Arial"/>
          <w:szCs w:val="24"/>
        </w:rPr>
      </w:pPr>
      <w:r w:rsidRPr="004F6746">
        <w:rPr>
          <w:rFonts w:ascii="Arial" w:hAnsi="Arial" w:cs="Arial"/>
          <w:szCs w:val="24"/>
        </w:rPr>
        <w:br w:type="page"/>
      </w:r>
      <w:r w:rsidRPr="004F6746">
        <w:rPr>
          <w:rFonts w:ascii="Arial" w:hAnsi="Arial" w:cs="Arial"/>
          <w:szCs w:val="24"/>
        </w:rPr>
        <w:lastRenderedPageBreak/>
        <w:t xml:space="preserve">                                              Приложение №2</w:t>
      </w:r>
    </w:p>
    <w:p w:rsidR="00F559A4" w:rsidRPr="004F6746" w:rsidRDefault="00F559A4" w:rsidP="00F559A4">
      <w:pPr>
        <w:autoSpaceDE w:val="0"/>
        <w:autoSpaceDN w:val="0"/>
        <w:adjustRightInd w:val="0"/>
        <w:ind w:left="3828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559A4" w:rsidRPr="004F6746" w:rsidRDefault="00F559A4" w:rsidP="00D609D7">
      <w:pPr>
        <w:autoSpaceDE w:val="0"/>
        <w:autoSpaceDN w:val="0"/>
        <w:adjustRightInd w:val="0"/>
        <w:ind w:left="3828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проведения проверок деятельности физических лиц</w:t>
      </w:r>
      <w:r w:rsidR="00D609D7" w:rsidRPr="004F6746">
        <w:rPr>
          <w:rFonts w:ascii="Arial" w:hAnsi="Arial" w:cs="Arial"/>
          <w:sz w:val="24"/>
          <w:szCs w:val="24"/>
        </w:rPr>
        <w:t xml:space="preserve"> </w:t>
      </w:r>
      <w:r w:rsidRPr="004F6746">
        <w:rPr>
          <w:rFonts w:ascii="Arial" w:hAnsi="Arial" w:cs="Arial"/>
          <w:sz w:val="24"/>
          <w:szCs w:val="24"/>
        </w:rPr>
        <w:t>при осуществлении муниципального жилищного контроля на территории</w:t>
      </w:r>
      <w:r w:rsidR="00D609D7" w:rsidRPr="004F6746">
        <w:rPr>
          <w:rFonts w:ascii="Arial" w:hAnsi="Arial" w:cs="Arial"/>
          <w:sz w:val="24"/>
          <w:szCs w:val="24"/>
        </w:rPr>
        <w:t xml:space="preserve"> Александровского сельсовета</w:t>
      </w:r>
    </w:p>
    <w:p w:rsidR="00F559A4" w:rsidRPr="004F6746" w:rsidRDefault="00F559A4" w:rsidP="00F559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F6746">
        <w:rPr>
          <w:rFonts w:ascii="Arial" w:hAnsi="Arial" w:cs="Arial"/>
          <w:i/>
          <w:sz w:val="24"/>
          <w:szCs w:val="24"/>
        </w:rPr>
        <w:t>Ф.И.О. проверяемого лица, адрес</w:t>
      </w:r>
    </w:p>
    <w:p w:rsidR="00F559A4" w:rsidRPr="004F6746" w:rsidRDefault="00F559A4" w:rsidP="00F559A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i/>
          <w:sz w:val="24"/>
          <w:szCs w:val="24"/>
        </w:rPr>
        <w:t xml:space="preserve">                                            места жительства</w:t>
      </w:r>
    </w:p>
    <w:p w:rsidR="00F559A4" w:rsidRPr="004F6746" w:rsidRDefault="00F559A4" w:rsidP="00F559A4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F6746">
        <w:rPr>
          <w:rFonts w:ascii="Arial" w:hAnsi="Arial" w:cs="Arial"/>
          <w:b/>
          <w:sz w:val="24"/>
          <w:szCs w:val="24"/>
        </w:rPr>
        <w:t>ЗАПРОС</w:t>
      </w:r>
    </w:p>
    <w:p w:rsidR="00F559A4" w:rsidRPr="004F6746" w:rsidRDefault="00F559A4" w:rsidP="00F559A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F6746">
        <w:rPr>
          <w:rFonts w:ascii="Arial" w:hAnsi="Arial" w:cs="Arial"/>
          <w:b/>
          <w:sz w:val="24"/>
          <w:szCs w:val="24"/>
        </w:rPr>
        <w:t>о представлении документов (информации)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В связи с_______________________________________________________________</w:t>
      </w:r>
    </w:p>
    <w:p w:rsidR="00F559A4" w:rsidRPr="004F6746" w:rsidRDefault="00F559A4" w:rsidP="00F559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(указывается основание направления запроса: поступление обращения,</w:t>
      </w:r>
    </w:p>
    <w:p w:rsidR="00F559A4" w:rsidRPr="004F6746" w:rsidRDefault="00F559A4" w:rsidP="00F559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истечение срока для исполнения предписания, выявление материалов,</w:t>
      </w:r>
    </w:p>
    <w:p w:rsidR="00F559A4" w:rsidRPr="004F6746" w:rsidRDefault="00F559A4" w:rsidP="00F559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свидетельствующих о признаках нарушения обязательных требований</w:t>
      </w:r>
    </w:p>
    <w:p w:rsidR="00F559A4" w:rsidRPr="004F6746" w:rsidRDefault="00F559A4" w:rsidP="00F559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в области жилищных отношений)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на  основании  п.  1 ч. 5 ст. 20 Жилищного кодекса Российской Федерации и в соответствии с </w:t>
      </w:r>
      <w:r w:rsidR="00D609D7" w:rsidRPr="004F6746">
        <w:rPr>
          <w:rFonts w:ascii="Arial" w:hAnsi="Arial" w:cs="Arial"/>
          <w:sz w:val="24"/>
          <w:szCs w:val="24"/>
        </w:rPr>
        <w:t>распоряжением администрации Александровского сельсовета</w:t>
      </w:r>
      <w:r w:rsidRPr="004F6746">
        <w:rPr>
          <w:rFonts w:ascii="Arial" w:hAnsi="Arial" w:cs="Arial"/>
          <w:sz w:val="24"/>
          <w:szCs w:val="24"/>
        </w:rPr>
        <w:t xml:space="preserve"> от "___" ____________ 20___ г. N ____ о проведении проверки ___________________________________________________________________________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          (Ф.И.О. проверяемого лица)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надлежит представить: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1.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2.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(перечисляются запрашиваемые документы, информация)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Срок представления не позднее ________________ 20______ г.Отказ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Федерации.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Приложение: копия приказа о проведении проверки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Руководитель (заместитель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руководителя) органа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муниципального контроля        ____________________________,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Должностные лица               _________________________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Настоящий запрос получил(а) _________________ 20__ г.</w:t>
      </w: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Ф.И.О. ________________________________/_____________ (подпись)</w:t>
      </w:r>
    </w:p>
    <w:p w:rsidR="00F559A4" w:rsidRPr="004F6746" w:rsidRDefault="00F559A4" w:rsidP="00F559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(Ф.И.О. проверяемого лица, его уполномоченного</w:t>
      </w:r>
    </w:p>
    <w:p w:rsidR="00F559A4" w:rsidRPr="004F6746" w:rsidRDefault="00F559A4" w:rsidP="00F559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представителя (с обязательным указанием номера и даты</w:t>
      </w:r>
    </w:p>
    <w:p w:rsidR="00F559A4" w:rsidRPr="004F6746" w:rsidRDefault="00F559A4" w:rsidP="00F559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доверенности))</w:t>
      </w:r>
    </w:p>
    <w:p w:rsidR="00F559A4" w:rsidRPr="004F6746" w:rsidRDefault="00F559A4" w:rsidP="00F559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ind w:left="3969"/>
        <w:outlineLvl w:val="0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Приложение №3</w:t>
      </w:r>
    </w:p>
    <w:p w:rsidR="00F559A4" w:rsidRPr="004F6746" w:rsidRDefault="00F559A4" w:rsidP="00F559A4">
      <w:pPr>
        <w:autoSpaceDE w:val="0"/>
        <w:autoSpaceDN w:val="0"/>
        <w:adjustRightInd w:val="0"/>
        <w:ind w:left="3969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559A4" w:rsidRPr="004F6746" w:rsidRDefault="00F559A4" w:rsidP="00D609D7">
      <w:pPr>
        <w:autoSpaceDE w:val="0"/>
        <w:autoSpaceDN w:val="0"/>
        <w:adjustRightInd w:val="0"/>
        <w:ind w:left="3969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проведения проверок деятельности физических лиц при осуществлении муниципального жилищного  контроля на территории</w:t>
      </w:r>
      <w:r w:rsidR="00D609D7" w:rsidRPr="004F6746">
        <w:rPr>
          <w:rFonts w:ascii="Arial" w:hAnsi="Arial" w:cs="Arial"/>
          <w:sz w:val="24"/>
          <w:szCs w:val="24"/>
        </w:rPr>
        <w:t xml:space="preserve"> Александровского сельсовета</w:t>
      </w:r>
    </w:p>
    <w:p w:rsidR="00D609D7" w:rsidRPr="004F6746" w:rsidRDefault="00F559A4" w:rsidP="00F559A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F559A4" w:rsidRPr="004F6746" w:rsidRDefault="00F559A4" w:rsidP="00F559A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Ф.И.О. проверяемого лица, адрес</w:t>
      </w:r>
    </w:p>
    <w:p w:rsidR="00F559A4" w:rsidRPr="004F6746" w:rsidRDefault="00F559A4" w:rsidP="00F559A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                              места жительства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                  </w:t>
      </w:r>
      <w:r w:rsidRPr="004F6746">
        <w:rPr>
          <w:rFonts w:ascii="Arial" w:hAnsi="Arial" w:cs="Arial"/>
          <w:b/>
          <w:sz w:val="24"/>
          <w:szCs w:val="24"/>
        </w:rPr>
        <w:t>ПРЕДПИСАНИЕ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F6746">
        <w:rPr>
          <w:rFonts w:ascii="Arial" w:hAnsi="Arial" w:cs="Arial"/>
          <w:b/>
          <w:sz w:val="24"/>
          <w:szCs w:val="24"/>
        </w:rPr>
        <w:t xml:space="preserve">       об устранении выявленных нарушений (о проведении мероприятий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b/>
          <w:sz w:val="24"/>
          <w:szCs w:val="24"/>
        </w:rPr>
        <w:t xml:space="preserve">            по обеспечению соблюдения обязательных требований)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"___" ____________ 20___ г.                        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(дата составления)                                (место составления)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ПРЕДПИСЫВАЮ: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(Ф.И.О. проверяемого лица, которому выдается предписание)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778"/>
        <w:gridCol w:w="2381"/>
        <w:gridCol w:w="3912"/>
      </w:tblGrid>
      <w:tr w:rsidR="00F559A4" w:rsidRPr="004F6746" w:rsidTr="00F5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Pr="004F6746" w:rsidRDefault="00F5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746">
              <w:rPr>
                <w:rFonts w:ascii="Arial" w:hAnsi="Arial" w:cs="Arial"/>
                <w:b/>
                <w:sz w:val="24"/>
                <w:szCs w:val="24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Pr="004F6746" w:rsidRDefault="00F5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746">
              <w:rPr>
                <w:rFonts w:ascii="Arial" w:hAnsi="Arial" w:cs="Arial"/>
                <w:b/>
                <w:sz w:val="24"/>
                <w:szCs w:val="24"/>
              </w:rPr>
              <w:t>Содержание предписания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Pr="004F6746" w:rsidRDefault="00F5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746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Pr="004F6746" w:rsidRDefault="00F5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746">
              <w:rPr>
                <w:rFonts w:ascii="Arial" w:hAnsi="Arial" w:cs="Arial"/>
                <w:b/>
                <w:sz w:val="24"/>
                <w:szCs w:val="24"/>
              </w:rPr>
              <w:t>Основание (ссылка на нормативный правовой акт)</w:t>
            </w:r>
          </w:p>
        </w:tc>
      </w:tr>
      <w:tr w:rsidR="00F559A4" w:rsidRPr="004F6746" w:rsidTr="00F5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Pr="004F6746" w:rsidRDefault="00F5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74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Pr="004F6746" w:rsidRDefault="00F5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74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Pr="004F6746" w:rsidRDefault="00F5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74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Pr="004F6746" w:rsidRDefault="00F5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74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F559A4" w:rsidRPr="004F6746" w:rsidTr="00F5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Pr="004F6746" w:rsidRDefault="00F5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74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Pr="004F6746" w:rsidRDefault="00F55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Pr="004F6746" w:rsidRDefault="00F55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Pr="004F6746" w:rsidRDefault="00F55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9A4" w:rsidRPr="004F6746" w:rsidTr="00F5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Pr="004F6746" w:rsidRDefault="00F5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74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Pr="004F6746" w:rsidRDefault="00F55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Pr="004F6746" w:rsidRDefault="00F55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Pr="004F6746" w:rsidRDefault="00F55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9A4" w:rsidRPr="004F6746" w:rsidTr="00F5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Pr="004F6746" w:rsidRDefault="00F5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74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Pr="004F6746" w:rsidRDefault="00F55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Pr="004F6746" w:rsidRDefault="00F55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Pr="004F6746" w:rsidRDefault="00F55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*  Лицо,  которому  выдано  предписание,  обязано  отправить  информацию  о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выполнении  пунктов  настоящего  предписания  в адрес органа муниципального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жилищного контроля в срок (сроки), установленный в предписании.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       ______             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(наименование должностного лица)                 (подпись)                              (фамилия, имя, отчество)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                             _______                                __________________________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(наименование должностного лица)                  (подпись)                             (фамилия, имя, отчество)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М.П.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Предписание получено: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_____________________________________________          ________________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(Ф.И.О. проверяемого лица или его                                                                                                    (подпись)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уполномоченного представителя (с обязательным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>указанием номера и даты доверенности)</w:t>
      </w:r>
    </w:p>
    <w:p w:rsidR="00F559A4" w:rsidRPr="004F6746" w:rsidRDefault="00F559A4" w:rsidP="00F559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46">
        <w:rPr>
          <w:rFonts w:ascii="Arial" w:hAnsi="Arial" w:cs="Arial"/>
          <w:sz w:val="24"/>
          <w:szCs w:val="24"/>
        </w:rPr>
        <w:t xml:space="preserve">                                                               Дата</w:t>
      </w:r>
    </w:p>
    <w:p w:rsidR="00F559A4" w:rsidRPr="004F6746" w:rsidRDefault="00F559A4" w:rsidP="00F559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1376C" w:rsidRPr="004F6746" w:rsidRDefault="0091376C" w:rsidP="006E02EA">
      <w:pPr>
        <w:pStyle w:val="4"/>
        <w:ind w:left="0"/>
        <w:rPr>
          <w:rFonts w:ascii="Arial" w:hAnsi="Arial" w:cs="Arial"/>
          <w:szCs w:val="24"/>
        </w:rPr>
      </w:pPr>
    </w:p>
    <w:sectPr w:rsidR="0091376C" w:rsidRPr="004F6746" w:rsidSect="004F6746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D6" w:rsidRDefault="004E76D6" w:rsidP="00F559A4">
      <w:r>
        <w:separator/>
      </w:r>
    </w:p>
  </w:endnote>
  <w:endnote w:type="continuationSeparator" w:id="1">
    <w:p w:rsidR="004E76D6" w:rsidRDefault="004E76D6" w:rsidP="00F5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D6" w:rsidRDefault="004E76D6" w:rsidP="00F559A4">
      <w:r>
        <w:separator/>
      </w:r>
    </w:p>
  </w:footnote>
  <w:footnote w:type="continuationSeparator" w:id="1">
    <w:p w:rsidR="004E76D6" w:rsidRDefault="004E76D6" w:rsidP="00F5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F079AC"/>
    <w:multiLevelType w:val="hybridMultilevel"/>
    <w:tmpl w:val="0EA093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AAD"/>
    <w:rsid w:val="00035C08"/>
    <w:rsid w:val="000975D2"/>
    <w:rsid w:val="000D7652"/>
    <w:rsid w:val="001543B9"/>
    <w:rsid w:val="001A2C0B"/>
    <w:rsid w:val="001C09BF"/>
    <w:rsid w:val="002179F4"/>
    <w:rsid w:val="002538D9"/>
    <w:rsid w:val="002A2B75"/>
    <w:rsid w:val="002B2EC3"/>
    <w:rsid w:val="00316408"/>
    <w:rsid w:val="003745CD"/>
    <w:rsid w:val="00376062"/>
    <w:rsid w:val="003A7521"/>
    <w:rsid w:val="003E69E4"/>
    <w:rsid w:val="00416B4C"/>
    <w:rsid w:val="004E76D6"/>
    <w:rsid w:val="004F6746"/>
    <w:rsid w:val="00564679"/>
    <w:rsid w:val="005F47CC"/>
    <w:rsid w:val="0065093A"/>
    <w:rsid w:val="00694727"/>
    <w:rsid w:val="006E02EA"/>
    <w:rsid w:val="0073032D"/>
    <w:rsid w:val="00747047"/>
    <w:rsid w:val="0076642B"/>
    <w:rsid w:val="007D1EF8"/>
    <w:rsid w:val="00807672"/>
    <w:rsid w:val="008619DF"/>
    <w:rsid w:val="00882B46"/>
    <w:rsid w:val="008C7400"/>
    <w:rsid w:val="008F7AAD"/>
    <w:rsid w:val="0091376C"/>
    <w:rsid w:val="00A70927"/>
    <w:rsid w:val="00A82CDF"/>
    <w:rsid w:val="00AA6FF0"/>
    <w:rsid w:val="00BC4B8F"/>
    <w:rsid w:val="00CC26FA"/>
    <w:rsid w:val="00D218BE"/>
    <w:rsid w:val="00D508F6"/>
    <w:rsid w:val="00D609D7"/>
    <w:rsid w:val="00D63324"/>
    <w:rsid w:val="00D732BA"/>
    <w:rsid w:val="00D9417E"/>
    <w:rsid w:val="00DC1A77"/>
    <w:rsid w:val="00DE03CC"/>
    <w:rsid w:val="00E20CF7"/>
    <w:rsid w:val="00E70222"/>
    <w:rsid w:val="00E80A98"/>
    <w:rsid w:val="00E874A2"/>
    <w:rsid w:val="00EA43D9"/>
    <w:rsid w:val="00EB7AF0"/>
    <w:rsid w:val="00EC7B61"/>
    <w:rsid w:val="00EF1CF5"/>
    <w:rsid w:val="00F460E6"/>
    <w:rsid w:val="00F559A4"/>
    <w:rsid w:val="00F66615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8F"/>
  </w:style>
  <w:style w:type="paragraph" w:styleId="1">
    <w:name w:val="heading 1"/>
    <w:basedOn w:val="a"/>
    <w:next w:val="a"/>
    <w:link w:val="10"/>
    <w:qFormat/>
    <w:rsid w:val="00F55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C4B8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C4B8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C4B8F"/>
    <w:pPr>
      <w:keepNext/>
      <w:ind w:left="10206"/>
      <w:outlineLvl w:val="3"/>
    </w:pPr>
    <w:rPr>
      <w:sz w:val="24"/>
    </w:rPr>
  </w:style>
  <w:style w:type="paragraph" w:styleId="5">
    <w:name w:val="heading 5"/>
    <w:basedOn w:val="a"/>
    <w:next w:val="a"/>
    <w:qFormat/>
    <w:rsid w:val="00BC4B8F"/>
    <w:pPr>
      <w:keepNext/>
      <w:ind w:left="8505"/>
      <w:outlineLvl w:val="4"/>
    </w:pPr>
    <w:rPr>
      <w:sz w:val="24"/>
    </w:rPr>
  </w:style>
  <w:style w:type="paragraph" w:styleId="6">
    <w:name w:val="heading 6"/>
    <w:basedOn w:val="a"/>
    <w:next w:val="a"/>
    <w:qFormat/>
    <w:rsid w:val="00BC4B8F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nhideWhenUsed/>
    <w:rsid w:val="00F559A4"/>
  </w:style>
  <w:style w:type="character" w:customStyle="1" w:styleId="a4">
    <w:name w:val="Текст сноски Знак"/>
    <w:basedOn w:val="a0"/>
    <w:link w:val="a3"/>
    <w:rsid w:val="00F559A4"/>
  </w:style>
  <w:style w:type="paragraph" w:customStyle="1" w:styleId="ConsPlusTitle">
    <w:name w:val="ConsPlusTitle"/>
    <w:rsid w:val="00F559A4"/>
    <w:pPr>
      <w:autoSpaceDE w:val="0"/>
      <w:autoSpaceDN w:val="0"/>
      <w:adjustRightInd w:val="0"/>
    </w:pPr>
    <w:rPr>
      <w:b/>
      <w:sz w:val="28"/>
    </w:rPr>
  </w:style>
  <w:style w:type="paragraph" w:customStyle="1" w:styleId="ConsPlusNormal">
    <w:name w:val="ConsPlusNormal"/>
    <w:rsid w:val="00F559A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F559A4"/>
    <w:pPr>
      <w:autoSpaceDE w:val="0"/>
      <w:autoSpaceDN w:val="0"/>
      <w:adjustRightInd w:val="0"/>
    </w:pPr>
    <w:rPr>
      <w:rFonts w:ascii="Courier New" w:hAnsi="Courier New"/>
    </w:rPr>
  </w:style>
  <w:style w:type="character" w:styleId="a5">
    <w:name w:val="footnote reference"/>
    <w:unhideWhenUsed/>
    <w:rsid w:val="00F559A4"/>
    <w:rPr>
      <w:vertAlign w:val="superscript"/>
    </w:rPr>
  </w:style>
  <w:style w:type="character" w:styleId="a6">
    <w:name w:val="Hyperlink"/>
    <w:basedOn w:val="a0"/>
    <w:uiPriority w:val="99"/>
    <w:unhideWhenUsed/>
    <w:rsid w:val="00F55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2019\&#1087;&#1086;&#1089;&#1090;&#1072;&#1085;&#1086;&#1074;&#1083;&#1077;&#1085;&#1080;&#1103;\&#1052;&#1040;%20&#1046;&#1080;&#1083;&#1080;&#1097;&#1085;&#1099;&#1081;%20&#1082;&#1086;&#1085;&#1090;&#1088;&#1086;&#1083;&#1100;%20&#1070;&#105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8AD9-B178-40C1-8D2A-099485AC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Reanimator Extreme Edition</Company>
  <LinksUpToDate>false</LinksUpToDate>
  <CharactersWithSpaces>28596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creator>1</dc:creator>
  <cp:lastModifiedBy>Lenovo</cp:lastModifiedBy>
  <cp:revision>9</cp:revision>
  <cp:lastPrinted>2019-05-20T04:49:00Z</cp:lastPrinted>
  <dcterms:created xsi:type="dcterms:W3CDTF">2019-04-05T04:33:00Z</dcterms:created>
  <dcterms:modified xsi:type="dcterms:W3CDTF">2019-05-23T03:41:00Z</dcterms:modified>
</cp:coreProperties>
</file>